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4E5D" w:rsidRPr="00F538AA" w:rsidRDefault="006E4E5D" w:rsidP="00807A10">
      <w:pPr>
        <w:jc w:val="center"/>
        <w:rPr>
          <w:rFonts w:ascii="Arial" w:hAnsi="Arial" w:cs="Arial"/>
        </w:rPr>
      </w:pPr>
      <w:r w:rsidRPr="00F538AA">
        <w:rPr>
          <w:rFonts w:ascii="Arial" w:hAnsi="Arial" w:cs="Arial"/>
        </w:rPr>
        <w:t>RECUPERACION DE ESCOLARIDAD POR INASISTENCIA USAL.</w:t>
      </w:r>
    </w:p>
    <w:p w:rsidR="006E4E5D" w:rsidRPr="00F538AA" w:rsidRDefault="006E4E5D" w:rsidP="00807A10">
      <w:pPr>
        <w:jc w:val="center"/>
        <w:rPr>
          <w:rFonts w:ascii="Arial" w:hAnsi="Arial" w:cs="Arial"/>
        </w:rPr>
      </w:pPr>
      <w:r w:rsidRPr="00F538AA">
        <w:rPr>
          <w:rFonts w:ascii="Arial" w:hAnsi="Arial" w:cs="Arial"/>
        </w:rPr>
        <w:t>REGLAMENTO GENERAL DE ESTUDIOS DE PREGRADO Y GRADO.</w:t>
      </w:r>
    </w:p>
    <w:p w:rsidR="006E4E5D" w:rsidRPr="00F538AA" w:rsidRDefault="006E4E5D" w:rsidP="00807A10">
      <w:pPr>
        <w:jc w:val="center"/>
        <w:rPr>
          <w:rFonts w:ascii="Arial" w:hAnsi="Arial" w:cs="Arial"/>
        </w:rPr>
      </w:pPr>
      <w:bookmarkStart w:id="0" w:name="_GoBack"/>
      <w:bookmarkEnd w:id="0"/>
    </w:p>
    <w:p w:rsidR="006E4E5D" w:rsidRDefault="006E4E5D" w:rsidP="00807A10">
      <w:pPr>
        <w:jc w:val="both"/>
        <w:rPr>
          <w:rFonts w:ascii="Arial" w:hAnsi="Arial" w:cs="Arial"/>
        </w:rPr>
      </w:pPr>
      <w:r w:rsidRPr="00F538AA">
        <w:rPr>
          <w:rFonts w:ascii="Arial" w:hAnsi="Arial" w:cs="Arial"/>
          <w:b/>
          <w:i/>
          <w:u w:val="single"/>
        </w:rPr>
        <w:t xml:space="preserve">PAUTAS GENERALES PARA </w:t>
      </w:r>
      <w:smartTag w:uri="urn:schemas-microsoft-com:office:smarttags" w:element="PersonName">
        <w:smartTagPr>
          <w:attr w:name="ProductID" w:val="LA PRESENTACION"/>
        </w:smartTagPr>
        <w:r w:rsidRPr="00F538AA">
          <w:rPr>
            <w:rFonts w:ascii="Arial" w:hAnsi="Arial" w:cs="Arial"/>
            <w:b/>
            <w:i/>
            <w:u w:val="single"/>
          </w:rPr>
          <w:t>LA PRESENTACION</w:t>
        </w:r>
      </w:smartTag>
      <w:r w:rsidRPr="00F538AA">
        <w:rPr>
          <w:rFonts w:ascii="Arial" w:hAnsi="Arial" w:cs="Arial"/>
          <w:b/>
          <w:i/>
          <w:u w:val="single"/>
        </w:rPr>
        <w:t xml:space="preserve"> y DEFENS</w:t>
      </w:r>
      <w:r>
        <w:rPr>
          <w:rFonts w:ascii="Arial" w:hAnsi="Arial" w:cs="Arial"/>
          <w:b/>
          <w:i/>
          <w:u w:val="single"/>
        </w:rPr>
        <w:t>A</w:t>
      </w:r>
    </w:p>
    <w:p w:rsidR="006E4E5D" w:rsidRDefault="006E4E5D" w:rsidP="00807A10">
      <w:pPr>
        <w:jc w:val="both"/>
        <w:rPr>
          <w:rFonts w:ascii="Arial" w:hAnsi="Arial" w:cs="Arial"/>
        </w:rPr>
      </w:pPr>
    </w:p>
    <w:p w:rsidR="006E4E5D" w:rsidRPr="00F538AA" w:rsidRDefault="006E4E5D" w:rsidP="00807A10">
      <w:pPr>
        <w:jc w:val="both"/>
        <w:rPr>
          <w:rFonts w:ascii="Arial" w:hAnsi="Arial" w:cs="Arial"/>
        </w:rPr>
      </w:pPr>
      <w:r w:rsidRPr="00F538AA">
        <w:rPr>
          <w:rFonts w:ascii="Arial" w:hAnsi="Arial" w:cs="Arial"/>
        </w:rPr>
        <w:t xml:space="preserve">1. TRABAJO: El alumno deberá presentar un Trabajo para la recuperación de escolaridad por inasistencia. Para la recepción del mismo y luego su posterior lectura, deberán cumplirse las dos condiciones siguientes: </w:t>
      </w:r>
    </w:p>
    <w:p w:rsidR="006E4E5D" w:rsidRPr="00F538AA" w:rsidRDefault="006E4E5D" w:rsidP="00807A10">
      <w:pPr>
        <w:jc w:val="both"/>
        <w:rPr>
          <w:rFonts w:ascii="Arial" w:hAnsi="Arial" w:cs="Arial"/>
        </w:rPr>
      </w:pPr>
      <w:r w:rsidRPr="00F538AA">
        <w:rPr>
          <w:rFonts w:ascii="Arial" w:hAnsi="Arial" w:cs="Arial"/>
        </w:rPr>
        <w:t xml:space="preserve">1.1. El trabajo debe cumplir con TODOS las pautas generales, ítems de la estructura y requisitos sistematizados por la asignatura y que a continuación se detallan </w:t>
      </w:r>
    </w:p>
    <w:p w:rsidR="006E4E5D" w:rsidRPr="00F538AA" w:rsidRDefault="006E4E5D" w:rsidP="00807A10">
      <w:pPr>
        <w:jc w:val="both"/>
        <w:rPr>
          <w:rFonts w:ascii="Arial" w:hAnsi="Arial" w:cs="Arial"/>
        </w:rPr>
      </w:pPr>
      <w:r w:rsidRPr="00F538AA">
        <w:rPr>
          <w:rFonts w:ascii="Arial" w:hAnsi="Arial" w:cs="Arial"/>
        </w:rPr>
        <w:t xml:space="preserve">1.2. Presentarlo en el plazo de tiempo establecido por </w:t>
      </w:r>
      <w:smartTag w:uri="urn:schemas-microsoft-com:office:smarttags" w:element="PersonName">
        <w:smartTagPr>
          <w:attr w:name="ProductID" w:val="la Universidad."/>
        </w:smartTagPr>
        <w:smartTag w:uri="urn:schemas-microsoft-com:office:smarttags" w:element="PersonName">
          <w:smartTagPr>
            <w:attr w:name="ProductID" w:val="la Universidad.  Defensa"/>
          </w:smartTagPr>
          <w:r w:rsidRPr="00F538AA">
            <w:rPr>
              <w:rFonts w:ascii="Arial" w:hAnsi="Arial" w:cs="Arial"/>
            </w:rPr>
            <w:t>la Universidad.</w:t>
          </w:r>
        </w:smartTag>
        <w:r w:rsidRPr="00F538AA">
          <w:rPr>
            <w:rFonts w:ascii="Arial" w:hAnsi="Arial" w:cs="Arial"/>
          </w:rPr>
          <w:t xml:space="preserve"> </w:t>
        </w:r>
        <w:r>
          <w:rPr>
            <w:rFonts w:ascii="Arial" w:hAnsi="Arial" w:cs="Arial"/>
          </w:rPr>
          <w:t xml:space="preserve"> Defensa</w:t>
        </w:r>
      </w:smartTag>
      <w:r>
        <w:rPr>
          <w:rFonts w:ascii="Arial" w:hAnsi="Arial" w:cs="Arial"/>
        </w:rPr>
        <w:t xml:space="preserve">  Oral: ultima semana de clase. </w:t>
      </w:r>
    </w:p>
    <w:p w:rsidR="006E4E5D" w:rsidRPr="00F538AA" w:rsidRDefault="006E4E5D" w:rsidP="00807A10">
      <w:pPr>
        <w:jc w:val="both"/>
        <w:rPr>
          <w:rFonts w:ascii="Arial" w:hAnsi="Arial" w:cs="Arial"/>
        </w:rPr>
      </w:pPr>
    </w:p>
    <w:p w:rsidR="006E4E5D" w:rsidRPr="00F538AA" w:rsidRDefault="006E4E5D" w:rsidP="00807A10">
      <w:pPr>
        <w:jc w:val="both"/>
        <w:rPr>
          <w:rFonts w:ascii="Arial" w:hAnsi="Arial" w:cs="Arial"/>
        </w:rPr>
      </w:pPr>
      <w:r w:rsidRPr="00F538AA">
        <w:rPr>
          <w:rFonts w:ascii="Arial" w:hAnsi="Arial" w:cs="Arial"/>
        </w:rPr>
        <w:t xml:space="preserve">2. PAUTAS GENERALES : </w:t>
      </w:r>
    </w:p>
    <w:p w:rsidR="006E4E5D" w:rsidRPr="00F538AA" w:rsidRDefault="006E4E5D" w:rsidP="00807A10">
      <w:pPr>
        <w:jc w:val="both"/>
        <w:rPr>
          <w:rFonts w:ascii="Arial" w:hAnsi="Arial" w:cs="Arial"/>
        </w:rPr>
      </w:pPr>
      <w:r w:rsidRPr="00F538AA">
        <w:rPr>
          <w:rFonts w:ascii="Arial" w:hAnsi="Arial" w:cs="Arial"/>
        </w:rPr>
        <w:t xml:space="preserve">2.1. ELABORACION DEL TRABAJO: Trabajo de Compilación en el cual el alumno reúne y revisa la literatura, la analiza y presenta una perspectiva crítica de ésta, exponiendo el estado del arte. Es de fundamental importancia que el alumno consulte la bibliografía utilizada en la asignatura </w:t>
      </w:r>
    </w:p>
    <w:p w:rsidR="006E4E5D" w:rsidRPr="00F538AA" w:rsidRDefault="006E4E5D" w:rsidP="00807A10">
      <w:pPr>
        <w:jc w:val="both"/>
        <w:rPr>
          <w:rFonts w:ascii="Arial" w:hAnsi="Arial" w:cs="Arial"/>
        </w:rPr>
      </w:pPr>
      <w:r w:rsidRPr="00F538AA">
        <w:rPr>
          <w:rFonts w:ascii="Arial" w:hAnsi="Arial" w:cs="Arial"/>
        </w:rPr>
        <w:t xml:space="preserve">2.2. SELECCIÓN DEL TEMA: El alumno podrá elegir UNO de los siguientes tres temas para la elaboración de su trabajo: </w:t>
      </w:r>
    </w:p>
    <w:p w:rsidR="006E4E5D" w:rsidRPr="00F538AA" w:rsidRDefault="006E4E5D" w:rsidP="00807A10">
      <w:pPr>
        <w:ind w:left="708"/>
        <w:jc w:val="both"/>
        <w:rPr>
          <w:rFonts w:ascii="Arial" w:hAnsi="Arial" w:cs="Arial"/>
        </w:rPr>
      </w:pPr>
      <w:r w:rsidRPr="00F538AA">
        <w:rPr>
          <w:rFonts w:ascii="Arial" w:hAnsi="Arial" w:cs="Arial"/>
        </w:rPr>
        <w:t>2.2.1. Factores descendentes del padecimiento psicopatológico infantil.</w:t>
      </w:r>
    </w:p>
    <w:p w:rsidR="006E4E5D" w:rsidRPr="00F538AA" w:rsidRDefault="006E4E5D" w:rsidP="00807A10">
      <w:pPr>
        <w:ind w:left="708"/>
        <w:jc w:val="both"/>
        <w:rPr>
          <w:rFonts w:ascii="Arial" w:hAnsi="Arial" w:cs="Arial"/>
        </w:rPr>
      </w:pPr>
      <w:r w:rsidRPr="00F538AA">
        <w:rPr>
          <w:rFonts w:ascii="Arial" w:hAnsi="Arial" w:cs="Arial"/>
        </w:rPr>
        <w:t xml:space="preserve">2.2.2. Diferencias sobre la temática  del autismo entre DSM IV-R y DSM V. Aportes teóricos-clinicos psicoanalíticos. </w:t>
      </w:r>
    </w:p>
    <w:p w:rsidR="006E4E5D" w:rsidRPr="00F538AA" w:rsidRDefault="006E4E5D" w:rsidP="00807A10">
      <w:pPr>
        <w:ind w:left="708"/>
        <w:jc w:val="both"/>
        <w:rPr>
          <w:rFonts w:ascii="Arial" w:hAnsi="Arial" w:cs="Arial"/>
        </w:rPr>
      </w:pPr>
      <w:r w:rsidRPr="00F538AA">
        <w:rPr>
          <w:rFonts w:ascii="Arial" w:hAnsi="Arial" w:cs="Arial"/>
        </w:rPr>
        <w:t>2.2.3. Distintos cuadros ó manifestaciones psicopatológicas que se instauran durante el periodo donde el niño ya está en vías de diferenciarse. Criterios clínicos. Etiología. Realizar el diagnóstico diferencial correspondiente. Profundizar la psicodinámica.</w:t>
      </w:r>
    </w:p>
    <w:p w:rsidR="006E4E5D" w:rsidRPr="00F538AA" w:rsidRDefault="006E4E5D" w:rsidP="00807A10">
      <w:pPr>
        <w:jc w:val="both"/>
        <w:rPr>
          <w:rFonts w:ascii="Arial" w:hAnsi="Arial" w:cs="Arial"/>
        </w:rPr>
      </w:pPr>
      <w:r w:rsidRPr="00F538AA">
        <w:rPr>
          <w:rFonts w:ascii="Arial" w:hAnsi="Arial" w:cs="Arial"/>
        </w:rPr>
        <w:t xml:space="preserve"> 3. ESTRUCTURA DEL TRABAJO: el Trabajos de Compilación deberá incluir los siguientes ítems: </w:t>
      </w:r>
    </w:p>
    <w:p w:rsidR="006E4E5D" w:rsidRPr="00F538AA" w:rsidRDefault="006E4E5D" w:rsidP="00807A10">
      <w:pPr>
        <w:ind w:left="708"/>
        <w:jc w:val="both"/>
        <w:rPr>
          <w:rFonts w:ascii="Arial" w:hAnsi="Arial" w:cs="Arial"/>
        </w:rPr>
      </w:pPr>
      <w:r w:rsidRPr="00F538AA">
        <w:rPr>
          <w:rFonts w:ascii="Arial" w:hAnsi="Arial" w:cs="Arial"/>
        </w:rPr>
        <w:t xml:space="preserve">3.1. CARATULA O PORTADA: 3.1.1.Universidad. Facultad Página 1 de 2 USAL UNIVERSIDAD DEL SALVADOR USAL. Facultad de Psicología y Psicopedagogía PSICOPATOLOGÍA INFANTO – JUVENIL 3.1.2. Nombre de </w:t>
      </w:r>
      <w:smartTag w:uri="urn:schemas-microsoft-com:office:smarttags" w:element="metricconverter">
        <w:smartTagPr>
          <w:attr w:name="ProductID" w:val="2 a"/>
        </w:smartTagPr>
        <w:r w:rsidRPr="00F538AA">
          <w:rPr>
            <w:rFonts w:ascii="Arial" w:hAnsi="Arial" w:cs="Arial"/>
          </w:rPr>
          <w:t>la Asignatura</w:t>
        </w:r>
      </w:smartTag>
      <w:r w:rsidRPr="00F538AA">
        <w:rPr>
          <w:rFonts w:ascii="Arial" w:hAnsi="Arial" w:cs="Arial"/>
        </w:rPr>
        <w:t xml:space="preserve"> 3.1.3. Nombre y apellido del profesor a cargo 3.1.4.Título del Trabajo. 3.1.5.Nombre y apellido del alumno, N° de registro (o DNI) </w:t>
      </w:r>
    </w:p>
    <w:p w:rsidR="006E4E5D" w:rsidRPr="00F538AA" w:rsidRDefault="006E4E5D" w:rsidP="00807A10">
      <w:pPr>
        <w:ind w:left="708"/>
        <w:jc w:val="both"/>
        <w:rPr>
          <w:rFonts w:ascii="Arial" w:hAnsi="Arial" w:cs="Arial"/>
        </w:rPr>
      </w:pPr>
      <w:r w:rsidRPr="00F538AA">
        <w:rPr>
          <w:rFonts w:ascii="Arial" w:hAnsi="Arial" w:cs="Arial"/>
        </w:rPr>
        <w:t xml:space="preserve">3.2. INTRODUCCION: DELIMITACIÓN DEL OBJETO DE ESTUDIO, OBJETIVOS Y SU FUNDAMENTACIÓN: En esta sección se define el tema a desarrollar, su relevancia y la delimitación que ha realizado el alumno. Se debe precisar y definir con claridad el tema sobre el que se hará la compulsa bibliográfica. Se debe definir el tipo de relevamiento bibliográfico que se intenta realizar, para qué se lo hace, su valor o utilidad potencial y la fundamentación de la necesidad del mismo. (Extensión sugerida para esta sección: </w:t>
      </w:r>
      <w:smartTag w:uri="urn:schemas-microsoft-com:office:smarttags" w:element="metricconverter">
        <w:smartTagPr>
          <w:attr w:name="ProductID" w:val="2 a"/>
        </w:smartTagPr>
        <w:r w:rsidRPr="00F538AA">
          <w:rPr>
            <w:rFonts w:ascii="Arial" w:hAnsi="Arial" w:cs="Arial"/>
          </w:rPr>
          <w:t>2 a</w:t>
        </w:r>
      </w:smartTag>
      <w:r w:rsidRPr="00F538AA">
        <w:rPr>
          <w:rFonts w:ascii="Arial" w:hAnsi="Arial" w:cs="Arial"/>
        </w:rPr>
        <w:t xml:space="preserve"> 3 páginas). </w:t>
      </w:r>
    </w:p>
    <w:p w:rsidR="006E4E5D" w:rsidRPr="00F538AA" w:rsidRDefault="006E4E5D" w:rsidP="00807A10">
      <w:pPr>
        <w:ind w:left="708"/>
        <w:jc w:val="both"/>
        <w:rPr>
          <w:rFonts w:ascii="Arial" w:hAnsi="Arial" w:cs="Arial"/>
        </w:rPr>
      </w:pPr>
      <w:r w:rsidRPr="00F538AA">
        <w:rPr>
          <w:rFonts w:ascii="Arial" w:hAnsi="Arial" w:cs="Arial"/>
        </w:rPr>
        <w:t xml:space="preserve">3.3. PALABRAS CLAVES </w:t>
      </w:r>
    </w:p>
    <w:p w:rsidR="006E4E5D" w:rsidRPr="00F538AA" w:rsidRDefault="006E4E5D" w:rsidP="00807A10">
      <w:pPr>
        <w:ind w:left="708"/>
        <w:jc w:val="both"/>
        <w:rPr>
          <w:rFonts w:ascii="Arial" w:hAnsi="Arial" w:cs="Arial"/>
        </w:rPr>
      </w:pPr>
      <w:r w:rsidRPr="00F538AA">
        <w:rPr>
          <w:rFonts w:ascii="Arial" w:hAnsi="Arial" w:cs="Arial"/>
        </w:rPr>
        <w:t xml:space="preserve">3.4. DESARROLLO CONCEPTUAL DEL TRABAJO (extensión sugerida para esta sección </w:t>
      </w:r>
      <w:smartTag w:uri="urn:schemas-microsoft-com:office:smarttags" w:element="metricconverter">
        <w:smartTagPr>
          <w:attr w:name="ProductID" w:val="2 a"/>
        </w:smartTagPr>
        <w:r w:rsidRPr="00F538AA">
          <w:rPr>
            <w:rFonts w:ascii="Arial" w:hAnsi="Arial" w:cs="Arial"/>
          </w:rPr>
          <w:t>7 a</w:t>
        </w:r>
      </w:smartTag>
      <w:r w:rsidRPr="00F538AA">
        <w:rPr>
          <w:rFonts w:ascii="Arial" w:hAnsi="Arial" w:cs="Arial"/>
        </w:rPr>
        <w:t xml:space="preserve"> 10 páginas): En esta sección se expondrá y desarrollara claramente el tema que fue seleccionado. Marco teórico. Articulación de conceptos y redacción del trabajo Debe tenerse en cuenta que este tipo de trabajo no es una simple recopilación bibliográfica. Implica un trabajo de análisis crítico y sistematización teórica. 3.5. ANALISIS Y CONCLUSIONES (extensión sugerida para esta sección </w:t>
      </w:r>
      <w:smartTag w:uri="urn:schemas-microsoft-com:office:smarttags" w:element="metricconverter">
        <w:smartTagPr>
          <w:attr w:name="ProductID" w:val="2 a"/>
        </w:smartTagPr>
        <w:r w:rsidRPr="00F538AA">
          <w:rPr>
            <w:rFonts w:ascii="Arial" w:hAnsi="Arial" w:cs="Arial"/>
          </w:rPr>
          <w:t>2 a</w:t>
        </w:r>
      </w:smartTag>
      <w:r w:rsidRPr="00F538AA">
        <w:rPr>
          <w:rFonts w:ascii="Arial" w:hAnsi="Arial" w:cs="Arial"/>
        </w:rPr>
        <w:t xml:space="preserve"> 3 páginas) 3.6. REFERENCIAS BIBLIOGRÁFICAS: Se consignará la bibliografía citada de acuerdo a las normas internacionales (APA, 2005). </w:t>
      </w:r>
    </w:p>
    <w:p w:rsidR="006E4E5D" w:rsidRPr="00F538AA" w:rsidRDefault="006E4E5D" w:rsidP="00807A10">
      <w:pPr>
        <w:jc w:val="both"/>
        <w:rPr>
          <w:rFonts w:ascii="Arial" w:hAnsi="Arial" w:cs="Arial"/>
        </w:rPr>
      </w:pPr>
      <w:r w:rsidRPr="00F538AA">
        <w:rPr>
          <w:rFonts w:ascii="Arial" w:hAnsi="Arial" w:cs="Arial"/>
        </w:rPr>
        <w:t xml:space="preserve">4. REQUISITOS DEL TRABAJO: 4.1. Formato del documento: Documento escrito en Word; Tamaño de papel: A4; Márgenes: 2cm; Interlineado: Simple; Fuentes: Times New Roman o Arial; Tamaño de letra: 11; 4.2. Formato de página: en cada una de las páginas debe incluir encabezamiento y pie de página. 4.2.1. Encabezamiento: universidad. Asignatura. Nombre del alumno. (OPCIONAL: nombre del sujeto, edad) 4.2.2.Colocar Pie de Página: número de pagina (X de Y) y firma del alumno 4.3. Extensión del trabajo: mínimo 12 carillas, máximo 18 paginas 4.4. Cantidad de copias: 2 (dos). Una impresa y otra digitalizada. </w:t>
      </w:r>
    </w:p>
    <w:p w:rsidR="006E4E5D" w:rsidRPr="00F538AA" w:rsidRDefault="006E4E5D" w:rsidP="00807A10">
      <w:pPr>
        <w:jc w:val="both"/>
        <w:rPr>
          <w:rFonts w:ascii="Arial" w:hAnsi="Arial" w:cs="Arial"/>
        </w:rPr>
      </w:pPr>
      <w:r w:rsidRPr="00F538AA">
        <w:rPr>
          <w:rFonts w:ascii="Arial" w:hAnsi="Arial" w:cs="Arial"/>
        </w:rPr>
        <w:t>5. DEFENSA ORAL : la defensa del trabajo será en el último día de clases en expresión oral.</w:t>
      </w:r>
    </w:p>
    <w:sectPr w:rsidR="006E4E5D" w:rsidRPr="00F538AA" w:rsidSect="00A322FB">
      <w:headerReference w:type="default" r:id="rId6"/>
      <w:pgSz w:w="12240" w:h="15840"/>
      <w:pgMar w:top="1417" w:right="1701"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4E5D" w:rsidRDefault="006E4E5D" w:rsidP="00807A10">
      <w:pPr>
        <w:spacing w:after="0" w:line="240" w:lineRule="auto"/>
      </w:pPr>
      <w:r>
        <w:separator/>
      </w:r>
    </w:p>
  </w:endnote>
  <w:endnote w:type="continuationSeparator" w:id="0">
    <w:p w:rsidR="006E4E5D" w:rsidRDefault="006E4E5D" w:rsidP="00807A1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4E5D" w:rsidRDefault="006E4E5D" w:rsidP="00807A10">
      <w:pPr>
        <w:spacing w:after="0" w:line="240" w:lineRule="auto"/>
      </w:pPr>
      <w:r>
        <w:separator/>
      </w:r>
    </w:p>
  </w:footnote>
  <w:footnote w:type="continuationSeparator" w:id="0">
    <w:p w:rsidR="006E4E5D" w:rsidRDefault="006E4E5D" w:rsidP="00807A10">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023"/>
      <w:gridCol w:w="7031"/>
    </w:tblGrid>
    <w:tr w:rsidR="006E4E5D" w:rsidRPr="00D92165" w:rsidTr="00D92165">
      <w:tc>
        <w:tcPr>
          <w:tcW w:w="1526" w:type="dxa"/>
        </w:tcPr>
        <w:p w:rsidR="006E4E5D" w:rsidRPr="00D92165" w:rsidRDefault="006E4E5D">
          <w:pPr>
            <w:pStyle w:val="Header"/>
          </w:pPr>
          <w:r w:rsidRPr="00D92165">
            <w:rPr>
              <w:noProof/>
              <w:lang w:val="es-ES" w:eastAsia="es-E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0 Imagen" o:spid="_x0000_i1026" type="#_x0000_t75" style="width:90pt;height:87pt;visibility:visible">
                <v:imagedata r:id="rId1" o:title=""/>
              </v:shape>
            </w:pict>
          </w:r>
        </w:p>
      </w:tc>
      <w:tc>
        <w:tcPr>
          <w:tcW w:w="7452" w:type="dxa"/>
        </w:tcPr>
        <w:p w:rsidR="006E4E5D" w:rsidRPr="00D92165" w:rsidRDefault="006E4E5D" w:rsidP="00D92165">
          <w:pPr>
            <w:pStyle w:val="Header"/>
            <w:jc w:val="center"/>
            <w:rPr>
              <w:rFonts w:ascii="Arial" w:hAnsi="Arial" w:cs="Arial"/>
              <w:b/>
              <w:i/>
              <w:sz w:val="20"/>
              <w:szCs w:val="20"/>
            </w:rPr>
          </w:pPr>
          <w:r w:rsidRPr="00D92165">
            <w:rPr>
              <w:rFonts w:ascii="Arial" w:hAnsi="Arial" w:cs="Arial"/>
              <w:b/>
              <w:i/>
              <w:sz w:val="20"/>
              <w:szCs w:val="20"/>
            </w:rPr>
            <w:t>UNIVERSIDAD DEL SALVADOR.</w:t>
          </w:r>
        </w:p>
        <w:p w:rsidR="006E4E5D" w:rsidRPr="00D92165" w:rsidRDefault="006E4E5D" w:rsidP="00D92165">
          <w:pPr>
            <w:pStyle w:val="Header"/>
            <w:jc w:val="center"/>
            <w:rPr>
              <w:rFonts w:ascii="Arial" w:hAnsi="Arial" w:cs="Arial"/>
              <w:b/>
              <w:i/>
              <w:sz w:val="20"/>
              <w:szCs w:val="20"/>
            </w:rPr>
          </w:pPr>
          <w:r w:rsidRPr="00D92165">
            <w:rPr>
              <w:rFonts w:ascii="Arial" w:hAnsi="Arial" w:cs="Arial"/>
              <w:b/>
              <w:i/>
              <w:sz w:val="20"/>
              <w:szCs w:val="20"/>
            </w:rPr>
            <w:t>Facultad de Psicología y Psicopedagogía.</w:t>
          </w:r>
        </w:p>
        <w:p w:rsidR="006E4E5D" w:rsidRPr="00D92165" w:rsidRDefault="006E4E5D" w:rsidP="00D92165">
          <w:pPr>
            <w:pStyle w:val="Header"/>
            <w:jc w:val="center"/>
            <w:rPr>
              <w:rFonts w:ascii="Arial" w:hAnsi="Arial" w:cs="Arial"/>
              <w:b/>
              <w:i/>
              <w:sz w:val="20"/>
              <w:szCs w:val="20"/>
            </w:rPr>
          </w:pPr>
        </w:p>
        <w:p w:rsidR="006E4E5D" w:rsidRPr="00D92165" w:rsidRDefault="006E4E5D" w:rsidP="00807A10">
          <w:pPr>
            <w:pStyle w:val="Header"/>
            <w:rPr>
              <w:rFonts w:ascii="Arial" w:hAnsi="Arial" w:cs="Arial"/>
              <w:sz w:val="20"/>
              <w:szCs w:val="20"/>
            </w:rPr>
          </w:pPr>
          <w:r w:rsidRPr="00D92165">
            <w:rPr>
              <w:rFonts w:ascii="Arial" w:hAnsi="Arial" w:cs="Arial"/>
              <w:sz w:val="20"/>
              <w:szCs w:val="20"/>
            </w:rPr>
            <w:t xml:space="preserve">Carrera: Psicología </w:t>
          </w:r>
        </w:p>
        <w:p w:rsidR="006E4E5D" w:rsidRPr="00D92165" w:rsidRDefault="006E4E5D" w:rsidP="00807A10">
          <w:pPr>
            <w:pStyle w:val="Header"/>
            <w:rPr>
              <w:rFonts w:ascii="Arial" w:hAnsi="Arial" w:cs="Arial"/>
              <w:b/>
              <w:sz w:val="20"/>
              <w:szCs w:val="20"/>
            </w:rPr>
          </w:pPr>
          <w:r w:rsidRPr="00D92165">
            <w:rPr>
              <w:rFonts w:ascii="Arial" w:hAnsi="Arial" w:cs="Arial"/>
              <w:b/>
              <w:sz w:val="20"/>
              <w:szCs w:val="20"/>
            </w:rPr>
            <w:t xml:space="preserve">PSICOPATOLOGÍA INFANTO-JUVENIL </w:t>
          </w:r>
        </w:p>
        <w:p w:rsidR="006E4E5D" w:rsidRDefault="006E4E5D" w:rsidP="00807A10">
          <w:pPr>
            <w:pStyle w:val="Header"/>
            <w:rPr>
              <w:rFonts w:ascii="Arial" w:hAnsi="Arial" w:cs="Arial"/>
              <w:sz w:val="20"/>
              <w:szCs w:val="20"/>
            </w:rPr>
          </w:pPr>
          <w:r w:rsidRPr="00D92165">
            <w:rPr>
              <w:rFonts w:ascii="Arial" w:hAnsi="Arial" w:cs="Arial"/>
              <w:sz w:val="20"/>
              <w:szCs w:val="20"/>
            </w:rPr>
            <w:t xml:space="preserve">Profesor Titular: Dr. Collazo, Carlos  </w:t>
          </w:r>
        </w:p>
        <w:p w:rsidR="006E4E5D" w:rsidRPr="00D92165" w:rsidRDefault="006E4E5D" w:rsidP="00807A10">
          <w:pPr>
            <w:pStyle w:val="Header"/>
            <w:rPr>
              <w:rFonts w:ascii="Arial" w:hAnsi="Arial" w:cs="Arial"/>
              <w:sz w:val="20"/>
              <w:szCs w:val="20"/>
            </w:rPr>
          </w:pPr>
          <w:r w:rsidRPr="00D92165">
            <w:rPr>
              <w:rFonts w:ascii="Arial" w:hAnsi="Arial" w:cs="Arial"/>
              <w:sz w:val="20"/>
              <w:szCs w:val="20"/>
            </w:rPr>
            <w:t xml:space="preserve">Profesor Asociado: Gutiérrez, Andrea C. </w:t>
          </w:r>
        </w:p>
        <w:p w:rsidR="006E4E5D" w:rsidRPr="00D92165" w:rsidRDefault="006E4E5D">
          <w:pPr>
            <w:pStyle w:val="Header"/>
          </w:pPr>
          <w:r>
            <w:rPr>
              <w:rFonts w:ascii="Arial" w:hAnsi="Arial" w:cs="Arial"/>
              <w:sz w:val="20"/>
              <w:szCs w:val="20"/>
            </w:rPr>
            <w:t>Año lectivo: 2018</w:t>
          </w:r>
        </w:p>
      </w:tc>
    </w:tr>
  </w:tbl>
  <w:p w:rsidR="006E4E5D" w:rsidRDefault="006E4E5D">
    <w:pPr>
      <w:pStyle w:val="Head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807A10"/>
    <w:rsid w:val="00160B28"/>
    <w:rsid w:val="0033425B"/>
    <w:rsid w:val="0044518D"/>
    <w:rsid w:val="005715B3"/>
    <w:rsid w:val="006E4E5D"/>
    <w:rsid w:val="00807A10"/>
    <w:rsid w:val="00A322FB"/>
    <w:rsid w:val="00AC7ACC"/>
    <w:rsid w:val="00D92165"/>
    <w:rsid w:val="00E4650C"/>
    <w:rsid w:val="00F538AA"/>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martTagType w:namespaceuri="urn:schemas-microsoft-com:office:smarttags" w:name="PersonName"/>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322FB"/>
    <w:pPr>
      <w:spacing w:after="200" w:line="276" w:lineRule="auto"/>
    </w:pPr>
    <w:rPr>
      <w:lang w:val="es-AR"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807A10"/>
    <w:pPr>
      <w:tabs>
        <w:tab w:val="center" w:pos="4419"/>
        <w:tab w:val="right" w:pos="8838"/>
      </w:tabs>
      <w:spacing w:after="0" w:line="240" w:lineRule="auto"/>
    </w:pPr>
  </w:style>
  <w:style w:type="character" w:customStyle="1" w:styleId="HeaderChar">
    <w:name w:val="Header Char"/>
    <w:basedOn w:val="DefaultParagraphFont"/>
    <w:link w:val="Header"/>
    <w:uiPriority w:val="99"/>
    <w:locked/>
    <w:rsid w:val="00807A10"/>
    <w:rPr>
      <w:rFonts w:cs="Times New Roman"/>
    </w:rPr>
  </w:style>
  <w:style w:type="paragraph" w:styleId="Footer">
    <w:name w:val="footer"/>
    <w:basedOn w:val="Normal"/>
    <w:link w:val="FooterChar"/>
    <w:uiPriority w:val="99"/>
    <w:rsid w:val="00807A10"/>
    <w:pPr>
      <w:tabs>
        <w:tab w:val="center" w:pos="4419"/>
        <w:tab w:val="right" w:pos="8838"/>
      </w:tabs>
      <w:spacing w:after="0" w:line="240" w:lineRule="auto"/>
    </w:pPr>
  </w:style>
  <w:style w:type="character" w:customStyle="1" w:styleId="FooterChar">
    <w:name w:val="Footer Char"/>
    <w:basedOn w:val="DefaultParagraphFont"/>
    <w:link w:val="Footer"/>
    <w:uiPriority w:val="99"/>
    <w:locked/>
    <w:rsid w:val="00807A10"/>
    <w:rPr>
      <w:rFonts w:cs="Times New Roman"/>
    </w:rPr>
  </w:style>
  <w:style w:type="table" w:styleId="TableGrid">
    <w:name w:val="Table Grid"/>
    <w:basedOn w:val="TableNormal"/>
    <w:uiPriority w:val="99"/>
    <w:rsid w:val="00807A10"/>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rsid w:val="00807A1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07A10"/>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6</TotalTime>
  <Pages>2</Pages>
  <Words>584</Words>
  <Characters>3214</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RECUPERACION DE ESCOLARIDAD POR INASISTENCIA USAL</dc:title>
  <dc:subject/>
  <dc:creator>Andrea Gutierrez</dc:creator>
  <cp:keywords/>
  <dc:description/>
  <cp:lastModifiedBy>lazar</cp:lastModifiedBy>
  <cp:revision>3</cp:revision>
  <dcterms:created xsi:type="dcterms:W3CDTF">2018-02-06T14:44:00Z</dcterms:created>
  <dcterms:modified xsi:type="dcterms:W3CDTF">2018-02-06T14:45:00Z</dcterms:modified>
</cp:coreProperties>
</file>